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tabs>
          <w:tab w:val="left" w:leader="none" w:pos="8931"/>
        </w:tabs>
        <w:ind w:left="1560" w:right="161" w:hanging="709"/>
        <w:jc w:val="center"/>
        <w:rPr/>
      </w:pPr>
      <w:r w:rsidDel="00000000" w:rsidR="00000000" w:rsidRPr="00000000">
        <w:rPr>
          <w:rtl w:val="0"/>
        </w:rPr>
        <w:t xml:space="preserve">PRÓ-REITORIA DE GRADUAÇÃO - PROGRAD </w:t>
      </w:r>
    </w:p>
    <w:p w:rsidR="00000000" w:rsidDel="00000000" w:rsidP="00000000" w:rsidRDefault="00000000" w:rsidRPr="00000000" w14:paraId="00000002">
      <w:pPr>
        <w:pStyle w:val="Title"/>
        <w:tabs>
          <w:tab w:val="left" w:leader="none" w:pos="8931"/>
        </w:tabs>
        <w:ind w:left="567" w:right="161" w:firstLine="0"/>
        <w:jc w:val="center"/>
        <w:rPr/>
      </w:pPr>
      <w:r w:rsidDel="00000000" w:rsidR="00000000" w:rsidRPr="00000000">
        <w:rPr>
          <w:rtl w:val="0"/>
        </w:rPr>
        <w:t xml:space="preserve">PROGRAMA DE MONITORIA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87"/>
          <w:tab w:val="left" w:leader="none" w:pos="8795"/>
        </w:tabs>
        <w:spacing w:after="0" w:before="91" w:line="480" w:lineRule="auto"/>
        <w:ind w:left="1956" w:right="148" w:hanging="172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d9d9d9" w:val="clear"/>
          <w:vertAlign w:val="baseline"/>
          <w:rtl w:val="0"/>
        </w:rPr>
        <w:t xml:space="preserve"> </w:t>
        <w:tab/>
        <w:tab/>
        <w:t xml:space="preserve">TERMO DE COMPROMISSO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MONITORIA NÃO REMUNERADA – 202</w:t>
      </w:r>
      <w:r w:rsidDel="00000000" w:rsidR="00000000" w:rsidRPr="00000000">
        <w:rPr>
          <w:sz w:val="26"/>
          <w:szCs w:val="26"/>
          <w:u w:val="singl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sz w:val="26"/>
          <w:szCs w:val="26"/>
          <w:u w:val="single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4" w:line="273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DADOS DO MONITOR:</w:t>
      </w:r>
    </w:p>
    <w:tbl>
      <w:tblPr>
        <w:tblStyle w:val="Table1"/>
        <w:tblW w:w="9375.0" w:type="dxa"/>
        <w:jc w:val="left"/>
        <w:tblInd w:w="12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31"/>
        <w:gridCol w:w="2232"/>
        <w:gridCol w:w="3612"/>
        <w:tblGridChange w:id="0">
          <w:tblGrid>
            <w:gridCol w:w="3531"/>
            <w:gridCol w:w="2232"/>
            <w:gridCol w:w="3612"/>
          </w:tblGrid>
        </w:tblGridChange>
      </w:tblGrid>
      <w:tr>
        <w:trPr>
          <w:cantSplit w:val="0"/>
          <w:trHeight w:val="299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Nome Completo: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Data de Nascimento:</w:t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Identidade/Órgão Emissor: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CPF:</w:t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Endereço:</w:t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9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Bairro: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9" w:lineRule="auto"/>
              <w:ind w:left="10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Cidade: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9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CEP:</w:t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Telefone: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</w:tr>
    </w:tbl>
    <w:p w:rsidR="00000000" w:rsidDel="00000000" w:rsidP="00000000" w:rsidRDefault="00000000" w:rsidRPr="00000000" w14:paraId="00000018">
      <w:pPr>
        <w:spacing w:line="480" w:lineRule="auto"/>
        <w:ind w:left="142" w:right="387" w:firstLine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sz w:val="26"/>
          <w:szCs w:val="26"/>
          <w:rtl w:val="0"/>
        </w:rPr>
        <w:t xml:space="preserve">DADOS ACADÊMICOS:</w:t>
      </w:r>
      <w:r w:rsidDel="00000000" w:rsidR="00000000" w:rsidRPr="00000000">
        <w:rPr>
          <w:rtl w:val="0"/>
        </w:rPr>
      </w:r>
    </w:p>
    <w:tbl>
      <w:tblPr>
        <w:tblStyle w:val="Table2"/>
        <w:tblW w:w="9356.000000000002" w:type="dxa"/>
        <w:jc w:val="left"/>
        <w:tblInd w:w="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86"/>
        <w:gridCol w:w="2268"/>
        <w:gridCol w:w="3402"/>
        <w:tblGridChange w:id="0">
          <w:tblGrid>
            <w:gridCol w:w="3686"/>
            <w:gridCol w:w="2268"/>
            <w:gridCol w:w="3402"/>
          </w:tblGrid>
        </w:tblGridChange>
      </w:tblGrid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.99999999999994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Curso: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.99999999999994" w:lineRule="auto"/>
              <w:ind w:left="10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Centro: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.99999999999994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Depto.:</w:t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9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Matrícula: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9" w:lineRule="auto"/>
              <w:ind w:left="10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Média da Seleção:</w:t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Componente Curricular:</w:t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Período Letivo:</w:t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.99999999999994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Carga Horária Semanal: 12h</w:t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9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Nome competo do Prof.(a)/Orientador(a):</w:t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42" w:right="38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Observação: Anexar cópia do RG, CPF e Comprovante de Residência.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1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Monitoria não remunerada e desempenhada pelo estudante é regulamentada de acordo com a Lei nº. 9.608 de 18 de fevereiro de 1998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dispõe sobre o serviço voluntário e dá outras providências)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não constituindo vínculo empregatício, nem obrigação de natureza trabalhista, previdenciária ou afim com a Instituição. Trata-se, portanto, de atividade pedagógica.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1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19" w:hanging="14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O aluno deve enviar este Termo preenchido de forma digitada e com assinatura de próprio punho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(não serão aceitos termos manuscritos), juntamente com os documentos exigidos,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em documento único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(formato doc.x ou pdf) para o e-mail: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monitoria.prograd@setor.uepb.edu.br,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 no campo assunto inserir “TERMO – MONITORIA NÃO REMUNERADA”.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19" w:hanging="14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Declaro que estou ciente das atribuições do Monitor, comprometendo-me a cumpri-las fielmente.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75"/>
          <w:tab w:val="left" w:leader="none" w:pos="5674"/>
          <w:tab w:val="left" w:leader="none" w:pos="7483"/>
        </w:tabs>
        <w:spacing w:after="0" w:before="91" w:line="240" w:lineRule="auto"/>
        <w:ind w:left="2282" w:right="-12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  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 202</w:t>
      </w:r>
      <w:r w:rsidDel="00000000" w:rsidR="00000000" w:rsidRPr="00000000">
        <w:rPr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609600</wp:posOffset>
                </wp:positionH>
                <wp:positionV relativeFrom="paragraph">
                  <wp:posOffset>228600</wp:posOffset>
                </wp:positionV>
                <wp:extent cx="1270" cy="12700"/>
                <wp:effectExtent b="0" l="0" r="0" t="0"/>
                <wp:wrapTopAndBottom distB="0" distT="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096195" y="3779365"/>
                          <a:ext cx="4499610" cy="1270"/>
                        </a:xfrm>
                        <a:custGeom>
                          <a:rect b="b" l="l" r="r" t="t"/>
                          <a:pathLst>
                            <a:path extrusionOk="0" h="120000" w="7086">
                              <a:moveTo>
                                <a:pt x="0" y="0"/>
                              </a:moveTo>
                              <a:lnTo>
                                <a:pt x="5927" y="0"/>
                              </a:lnTo>
                              <a:moveTo>
                                <a:pt x="5929" y="0"/>
                              </a:moveTo>
                              <a:lnTo>
                                <a:pt x="7085" y="0"/>
                              </a:lnTo>
                            </a:path>
                          </a:pathLst>
                        </a:custGeom>
                        <a:noFill/>
                        <a:ln cap="flat" cmpd="sng" w="103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609600</wp:posOffset>
                </wp:positionH>
                <wp:positionV relativeFrom="paragraph">
                  <wp:posOffset>228600</wp:posOffset>
                </wp:positionV>
                <wp:extent cx="1270" cy="12700"/>
                <wp:effectExtent b="0" l="0" r="0" t="0"/>
                <wp:wrapTopAndBottom distB="0" distT="0"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" w:line="240" w:lineRule="auto"/>
        <w:ind w:left="3229" w:right="3151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Assinatura do Monitor</w:t>
      </w:r>
    </w:p>
    <w:sectPr>
      <w:headerReference r:id="rId8" w:type="default"/>
      <w:pgSz w:h="16840" w:w="11910" w:orient="portrait"/>
      <w:pgMar w:bottom="280" w:top="460" w:left="1440" w:right="15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898729" cy="1071562"/>
          <wp:effectExtent b="0" l="0" r="0" t="0"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98729" cy="10715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1" w:lineRule="auto"/>
      <w:ind w:left="2744" w:right="1578" w:hanging="1069"/>
    </w:pPr>
    <w:rPr>
      <w:b w:val="1"/>
      <w:sz w:val="26"/>
      <w:szCs w:val="26"/>
    </w:rPr>
  </w:style>
  <w:style w:type="paragraph" w:styleId="Normal" w:default="1">
    <w:name w:val="Normal"/>
    <w:uiPriority w:val="1"/>
    <w:qFormat w:val="1"/>
    <w:rPr>
      <w:rFonts w:ascii="Arial" w:cs="Arial" w:eastAsia="Arial" w:hAnsi="Arial"/>
      <w:lang w:val="pt-PT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sz w:val="26"/>
      <w:szCs w:val="26"/>
    </w:rPr>
  </w:style>
  <w:style w:type="paragraph" w:styleId="Ttulo">
    <w:name w:val="Title"/>
    <w:basedOn w:val="Normal"/>
    <w:uiPriority w:val="1"/>
    <w:qFormat w:val="1"/>
    <w:pPr>
      <w:spacing w:before="91"/>
      <w:ind w:left="2744" w:right="1578" w:hanging="1069"/>
    </w:pPr>
    <w:rPr>
      <w:b w:val="1"/>
      <w:bCs w:val="1"/>
      <w:sz w:val="26"/>
      <w:szCs w:val="26"/>
    </w:rPr>
  </w:style>
  <w:style w:type="paragraph" w:styleId="Pargrafoda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line="280" w:lineRule="exact"/>
      <w:ind w:left="107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CD0478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CD0478"/>
    <w:rPr>
      <w:rFonts w:ascii="Tahoma" w:cs="Tahoma" w:eastAsia="Arial" w:hAnsi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 w:val="1"/>
    <w:rsid w:val="00CD0478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D0478"/>
    <w:rPr>
      <w:rFonts w:ascii="Arial" w:cs="Arial" w:eastAsia="Arial" w:hAnsi="Arial"/>
      <w:lang w:val="pt-PT"/>
    </w:rPr>
  </w:style>
  <w:style w:type="paragraph" w:styleId="Rodap">
    <w:name w:val="footer"/>
    <w:basedOn w:val="Normal"/>
    <w:link w:val="RodapChar"/>
    <w:uiPriority w:val="99"/>
    <w:unhideWhenUsed w:val="1"/>
    <w:rsid w:val="00CD0478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D0478"/>
    <w:rPr>
      <w:rFonts w:ascii="Arial" w:cs="Arial" w:eastAsia="Arial" w:hAnsi="Arial"/>
      <w:lang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BG9WMl+Cbpq2OlD++ZbGZICf/gA==">AMUW2mVxpMGOwFnYfh9eY81Wn/xOTMGFqG+7rqNSfjyJ9U0Z5BzolPtsUkGR2EJEu0aVhz/g2dLC3NdmMjiNpSwqI0bYmhrEjCkyA/c5YGc+mi3b65ElQLRozNNPhBe+2eZpv4icchu8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2021-03-17T16:18:00Z</dcterms:created>
  <dc:creator>Ass. Pedagógica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2020-02-20T00:00:00Z</vt:filetime>
  </property>
  <property fmtid="{D5CDD505-2E9C-101B-9397-08002B2CF9AE}" pid="3" name="Creator">
    <vt:lpwstr>Microsoft® Word Starter 2010</vt:lpwstr>
  </property>
  <property fmtid="{D5CDD505-2E9C-101B-9397-08002B2CF9AE}" pid="4" name="LastSaved">
    <vt:filetime>2020-07-29T00:00:00Z</vt:filetime>
  </property>
</Properties>
</file>